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C751" w14:textId="7E600D66" w:rsidR="00B672FB" w:rsidRDefault="00261B7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61B7F">
        <w:rPr>
          <w:rFonts w:ascii="Times New Roman" w:hAnsi="Times New Roman" w:cs="Times New Roman"/>
          <w:b/>
          <w:bCs/>
          <w:sz w:val="32"/>
          <w:szCs w:val="32"/>
        </w:rPr>
        <w:t xml:space="preserve">Телефоны доверия </w:t>
      </w:r>
    </w:p>
    <w:p w14:paraId="6F85E6B6" w14:textId="77777777" w:rsidR="00252129" w:rsidRPr="00252129" w:rsidRDefault="00252129" w:rsidP="0025212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252129">
        <w:rPr>
          <w:rFonts w:ascii="Times New Roman" w:hAnsi="Times New Roman" w:cs="Times New Roman"/>
          <w:sz w:val="32"/>
          <w:szCs w:val="32"/>
        </w:rPr>
        <w:t xml:space="preserve">УМВД России по Новгородской области </w:t>
      </w:r>
    </w:p>
    <w:p w14:paraId="4086827C" w14:textId="0E7DB45B" w:rsidR="00261B7F" w:rsidRDefault="00252129" w:rsidP="0025212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252129">
        <w:rPr>
          <w:rFonts w:ascii="Times New Roman" w:hAnsi="Times New Roman" w:cs="Times New Roman"/>
          <w:sz w:val="32"/>
          <w:szCs w:val="32"/>
        </w:rPr>
        <w:t>т. 8(816-2)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2129">
        <w:rPr>
          <w:rFonts w:ascii="Times New Roman" w:hAnsi="Times New Roman" w:cs="Times New Roman"/>
          <w:sz w:val="32"/>
          <w:szCs w:val="32"/>
        </w:rPr>
        <w:t>981-002</w:t>
      </w:r>
    </w:p>
    <w:p w14:paraId="2A8DAE1F" w14:textId="185DA5AB" w:rsidR="00252129" w:rsidRDefault="00252129" w:rsidP="0025212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14:paraId="5BA952C2" w14:textId="6B640EBF" w:rsidR="00252129" w:rsidRDefault="00252129" w:rsidP="0025212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ГОБУЗ «НОНД Катарсис» </w:t>
      </w:r>
    </w:p>
    <w:p w14:paraId="7896B403" w14:textId="645F0928" w:rsidR="00252129" w:rsidRDefault="00252129" w:rsidP="0025212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Т. 8 (816-2) 773-289</w:t>
      </w:r>
    </w:p>
    <w:p w14:paraId="2CEF1E1F" w14:textId="6C6355E3" w:rsidR="00252129" w:rsidRDefault="00252129" w:rsidP="0025212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10831B8C" w14:textId="77777777" w:rsidR="00252129" w:rsidRDefault="00252129" w:rsidP="0025212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Специалист по социальной работе ОАУСО «Боровичский КЦСО»</w:t>
      </w:r>
    </w:p>
    <w:p w14:paraId="39E2E25F" w14:textId="5888ADBB" w:rsidR="00252129" w:rsidRPr="00252129" w:rsidRDefault="00252129" w:rsidP="0025212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Т. 8(816-64) 4-31-25 </w:t>
      </w:r>
    </w:p>
    <w:sectPr w:rsidR="00252129" w:rsidRPr="0025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12027"/>
    <w:multiLevelType w:val="hybridMultilevel"/>
    <w:tmpl w:val="5DB8D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D14E5"/>
    <w:multiLevelType w:val="hybridMultilevel"/>
    <w:tmpl w:val="144AD0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8467650">
    <w:abstractNumId w:val="0"/>
  </w:num>
  <w:num w:numId="2" w16cid:durableId="5905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FE"/>
    <w:rsid w:val="001834FE"/>
    <w:rsid w:val="00252129"/>
    <w:rsid w:val="00261B7F"/>
    <w:rsid w:val="00B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4958"/>
  <w15:chartTrackingRefBased/>
  <w15:docId w15:val="{B5A9AABC-01C3-478B-9CB6-6402566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ПК50</dc:creator>
  <cp:keywords/>
  <dc:description/>
  <cp:lastModifiedBy>ПК50</cp:lastModifiedBy>
  <cp:revision>5</cp:revision>
  <dcterms:created xsi:type="dcterms:W3CDTF">2022-05-17T06:59:00Z</dcterms:created>
  <dcterms:modified xsi:type="dcterms:W3CDTF">2022-05-17T07:04:00Z</dcterms:modified>
</cp:coreProperties>
</file>