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831"/>
        <w:gridCol w:w="167"/>
        <w:gridCol w:w="1637"/>
        <w:gridCol w:w="611"/>
        <w:gridCol w:w="1132"/>
        <w:gridCol w:w="709"/>
        <w:gridCol w:w="1171"/>
        <w:gridCol w:w="20"/>
        <w:gridCol w:w="974"/>
        <w:gridCol w:w="495"/>
        <w:gridCol w:w="60"/>
        <w:gridCol w:w="1040"/>
        <w:gridCol w:w="320"/>
        <w:gridCol w:w="740"/>
        <w:gridCol w:w="229"/>
        <w:gridCol w:w="324"/>
        <w:gridCol w:w="183"/>
        <w:gridCol w:w="258"/>
        <w:gridCol w:w="327"/>
        <w:gridCol w:w="597"/>
        <w:gridCol w:w="155"/>
        <w:gridCol w:w="1044"/>
        <w:gridCol w:w="298"/>
        <w:gridCol w:w="669"/>
        <w:gridCol w:w="938"/>
        <w:gridCol w:w="251"/>
      </w:tblGrid>
      <w:tr w:rsidR="009B0410" w:rsidTr="00D609B8">
        <w:trPr>
          <w:gridAfter w:val="1"/>
          <w:wAfter w:w="251" w:type="dxa"/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</w:tr>
      <w:tr w:rsidR="009B0410" w:rsidTr="00D609B8">
        <w:trPr>
          <w:gridAfter w:val="1"/>
          <w:wAfter w:w="251" w:type="dxa"/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</w:tr>
      <w:tr w:rsidR="009B0410" w:rsidTr="00D609B8">
        <w:trPr>
          <w:gridAfter w:val="1"/>
          <w:wAfter w:w="251" w:type="dxa"/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</w:tr>
      <w:tr w:rsidR="009B0410" w:rsidTr="00D609B8">
        <w:trPr>
          <w:gridAfter w:val="1"/>
          <w:wAfter w:w="251" w:type="dxa"/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D609B8" w:rsidRDefault="00D6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609B8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Default="009B0410">
            <w:pPr>
              <w:rPr>
                <w:sz w:val="20"/>
                <w:szCs w:val="20"/>
              </w:rPr>
            </w:pPr>
          </w:p>
        </w:tc>
      </w:tr>
      <w:tr w:rsidR="009B0410" w:rsidRPr="00630766" w:rsidTr="00D609B8">
        <w:trPr>
          <w:gridAfter w:val="1"/>
          <w:wAfter w:w="251" w:type="dxa"/>
          <w:trHeight w:val="312"/>
        </w:trPr>
        <w:tc>
          <w:tcPr>
            <w:tcW w:w="149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C47E35" w:rsidRDefault="009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5">
              <w:rPr>
                <w:rFonts w:ascii="Times New Roman" w:hAnsi="Times New Roman" w:cs="Times New Roman"/>
                <w:sz w:val="24"/>
                <w:szCs w:val="24"/>
              </w:rPr>
              <w:t>Дефектная ведомость</w:t>
            </w:r>
          </w:p>
        </w:tc>
      </w:tr>
      <w:tr w:rsidR="009B0410" w:rsidRPr="00630766" w:rsidTr="00D609B8">
        <w:trPr>
          <w:gridAfter w:val="1"/>
          <w:wAfter w:w="251" w:type="dxa"/>
          <w:trHeight w:val="585"/>
        </w:trPr>
        <w:tc>
          <w:tcPr>
            <w:tcW w:w="149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C47E35" w:rsidRDefault="009B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5"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помещения прачечной в здании  Областное автономное учреждение социального обслуживания </w:t>
            </w:r>
            <w:proofErr w:type="spellStart"/>
            <w:r w:rsidRPr="00C47E35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C47E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</w:t>
            </w:r>
            <w:r w:rsidR="00C47E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47E35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по адресу174411, Новгородская область, </w:t>
            </w:r>
            <w:proofErr w:type="gramStart"/>
            <w:r w:rsidRPr="00C47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7E35">
              <w:rPr>
                <w:rFonts w:ascii="Times New Roman" w:hAnsi="Times New Roman" w:cs="Times New Roman"/>
                <w:sz w:val="24"/>
                <w:szCs w:val="24"/>
              </w:rPr>
              <w:t>. Боровичи, ул. Революции, д. 33  на условиях:</w:t>
            </w:r>
          </w:p>
        </w:tc>
      </w:tr>
      <w:tr w:rsidR="00D609B8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338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122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и методы реставрации</w:t>
            </w:r>
          </w:p>
        </w:tc>
      </w:tr>
      <w:tr w:rsidR="00D609B8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2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 плинтуса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0,3166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Разборка плинтусов деревянных и из пластмассовых материалов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0,3166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покрытий полов из линолеума и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релина</w:t>
            </w:r>
            <w:proofErr w:type="spellEnd"/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Разборка покрытий полов из древесностружечных плит в один слой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оснований покрытия полов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простильных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полов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Разборка оснований покрытия полов лаг из досок и брусков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стяжки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Устройство стяжек цементных толщиной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стяжки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 т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0,0522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Армирование подстилающих слоев и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набетонок</w:t>
            </w:r>
            <w:proofErr w:type="spellEnd"/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0,0522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Сетка сварная из арматурной проволоки диаметром 4,0 мм, без покрытия, 100х100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30766" w:rsidRPr="00630766" w:rsidTr="00D609B8">
        <w:trPr>
          <w:gridAfter w:val="1"/>
          <w:wAfter w:w="251" w:type="dxa"/>
          <w:trHeight w:val="859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покрытий 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одноцветных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0,2769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28,2438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Плитки керамические для полов гладкие глазурованные декорированные методом набрызгивания толщиной 8 мм, размером 300х300 мм, цвет "Беж"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28,2438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0,2652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Устройство потолков реечных алюминиевых (применительно из пластиковых панелей)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0,2652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27,84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Панели декоративные пластиковые "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Кронапласт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", размером 2700х250х10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&lt;Нет </w:t>
            </w: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lastRenderedPageBreak/>
              <w:t>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27,84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Уголок декоративный (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перегородок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Разборка кирпичных перегородок на отдельные кирпичи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</w:tr>
      <w:tr w:rsidR="00630766" w:rsidRPr="00630766" w:rsidTr="00D609B8">
        <w:trPr>
          <w:gridAfter w:val="1"/>
          <w:wAfter w:w="251" w:type="dxa"/>
          <w:trHeight w:val="859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стен (за вычетом проемов)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Облицовка стен по системе "КНАУФ" по одинарному металлическому каркасу из потолочного профиля гипсокартонными листами (С 623) одним слоем с дверным проемом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630766" w:rsidRPr="00630766" w:rsidTr="00D609B8">
        <w:trPr>
          <w:gridAfter w:val="1"/>
          <w:wAfter w:w="251" w:type="dxa"/>
          <w:trHeight w:val="859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0,0525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0,0525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0,845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Эмаль ПФ-115 белая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0,845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дверных полотен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0,0504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Снятие дверных полотен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0,0504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коробок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Демонтаж дверных коробок в каменных стенах с отбивкой штукатурки в откосах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проемов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0,0168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блоков из ПВХ в наружных и внутренних дверных проемах в перегородках и деревянных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нерубленных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стенах площадью проема более 3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0,0168</w:t>
            </w:r>
          </w:p>
        </w:tc>
      </w:tr>
      <w:tr w:rsidR="00630766" w:rsidRPr="00630766" w:rsidTr="00D609B8">
        <w:trPr>
          <w:gridAfter w:val="1"/>
          <w:wAfter w:w="251" w:type="dxa"/>
          <w:trHeight w:val="859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Блоки дверные входные пластиковые с простой коробкой,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однопольная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с простой фурнитурой, без стеклопакета по типу сэндвич, площадь от 1,5-2 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(14215:1,18:2,08)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 коробок блоков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наличников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Наличники из ПВХ, шириной 70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приборов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Смена раковин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Сифон "Элит" с нержавеющим отводом для стиральных машин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Тройник полиэтиленовый канализационный диаметром 50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Отвод полиэтиленовый канализационный диаметром 100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Тройник полипропиленовый соединительный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Угольник 45 град. полипропиленовый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Муфта полипропиленовая комбинированная, с наружной резьбой, разъемная диаметром 20х1/2"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полипропиленовый PPRC PN20,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3,596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Труба из полипропилена PN 25/20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3,596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нагревателей индивидуальных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водоводяных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(Машинок стиральных автомат)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Стиральная машинка б/у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приборов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Смена гибких подводок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Подводка гибкая армированная резиновая 1000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5,394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Труба из полипропилена PN 10/20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5,394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Тройник полипропиленовый соединительный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Угольник 45 град. полипропиленовый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Муфта полипропиленовая комбинированная, с наружной резьбой, разъемная диаметром 20х1/2"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полипропиленовый PPRC PN20,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Установка ванн купальных прямых стальных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 решетка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Установка решеток жалюзийных стальных штампованных нерегулируемых (РШ), номер 150, размер 200х200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Решетка вентиляционная пластмассовая разъемная, размером 150х150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отверстий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Пробивка отверстий в кирпичных стенах для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водогазопроводных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труб вручную при толщине стен в 1 кирпич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Демонтаж выключателей, розеток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Демонтаж светильников для люминесцентных ламп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Выключатель одноклавишный утопленного типа при скрытой проводке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одноклавишный для открытой проводки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влагопылезащищенный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0-4-IP44-01-6/220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Розетка штепсельная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трехполюсная</w:t>
            </w:r>
            <w:proofErr w:type="spellEnd"/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Розетка штепсельная для открытой проводки РШ-П-20-0-IP43-01-10/42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proofErr w:type="gram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 устанавливаемый на штырях с количеством ламп в светильнике 2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30766" w:rsidRPr="00630766" w:rsidTr="00D609B8">
        <w:trPr>
          <w:gridAfter w:val="1"/>
          <w:wAfter w:w="251" w:type="dxa"/>
          <w:trHeight w:val="859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с люминесцентными лампами для общественных помещений потолочный с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рассеивателем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 цельным из оргстекла, со стартерными ПРА, тип ЛПО02-4х40/П-01 УХЛ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30766" w:rsidRPr="00630766" w:rsidTr="00D609B8">
        <w:trPr>
          <w:gridAfter w:val="1"/>
          <w:wAfter w:w="251" w:type="dxa"/>
          <w:trHeight w:val="859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Кабель силовой с медными жилами с поливинилхлоридной изоляцией и оболочкой, не распространяющий горение марки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ВВГнг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, напряжением 0,66 кВ, с числом жил - 3 и сечением 2,5 мм</w:t>
            </w:r>
            <w:proofErr w:type="gram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Прокладка труб гофрированных ПВХ для защиты проводов и кабелей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30766" w:rsidRPr="00630766" w:rsidTr="00D609B8">
        <w:trPr>
          <w:gridAfter w:val="1"/>
          <w:wAfter w:w="251" w:type="dxa"/>
          <w:trHeight w:val="312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 xml:space="preserve">Клипса для крепежа </w:t>
            </w:r>
            <w:proofErr w:type="spellStart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гофротрубы</w:t>
            </w:r>
            <w:proofErr w:type="spellEnd"/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, диаметром 20 мм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Погрузочные работы: Погрузка при автомобильных перевозках мусора строительного с погрузкой вручную к-7,0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1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9 км</w:t>
            </w:r>
          </w:p>
        </w:tc>
      </w:tr>
      <w:tr w:rsidR="00630766" w:rsidRPr="00630766" w:rsidTr="00D609B8">
        <w:trPr>
          <w:gridAfter w:val="1"/>
          <w:wAfter w:w="251" w:type="dxa"/>
          <w:trHeight w:val="585"/>
        </w:trPr>
        <w:tc>
          <w:tcPr>
            <w:tcW w:w="998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410" w:rsidRPr="00630766" w:rsidRDefault="009B0410">
            <w:pPr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&lt;Нет раздела&gt;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0410" w:rsidRPr="00630766" w:rsidRDefault="009B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D609B8" w:rsidRPr="00920AA1" w:rsidTr="00D609B8">
        <w:trPr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12"/>
        </w:trPr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10" w:rsidRDefault="00B16E10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6E10" w:rsidRDefault="00B16E10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ФОРМА № 4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стройки - Областное автономное учреждение социального обслуживания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Боровичский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комплексный центр социаль</w:t>
            </w:r>
            <w:r w:rsidR="006F3BB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обслуживания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6F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Объект: Новгородская область, 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F3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Боровичи,</w:t>
            </w:r>
            <w:r w:rsidR="006F3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Революции, д</w:t>
            </w:r>
            <w:r w:rsidR="004168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63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ремонт помещения прачечной</w:t>
            </w:r>
          </w:p>
        </w:tc>
      </w:tr>
      <w:tr w:rsidR="00D609B8" w:rsidRPr="00920AA1" w:rsidTr="00D609B8">
        <w:trPr>
          <w:trHeight w:val="312"/>
        </w:trPr>
        <w:tc>
          <w:tcPr>
            <w:tcW w:w="9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326,103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D609B8" w:rsidRPr="00920AA1" w:rsidTr="00D609B8">
        <w:trPr>
          <w:trHeight w:val="312"/>
        </w:trPr>
        <w:tc>
          <w:tcPr>
            <w:tcW w:w="9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531,61 чел-ч</w:t>
            </w:r>
          </w:p>
        </w:tc>
      </w:tr>
      <w:tr w:rsidR="00D609B8" w:rsidRPr="00920AA1" w:rsidTr="00D609B8">
        <w:trPr>
          <w:trHeight w:val="312"/>
        </w:trPr>
        <w:tc>
          <w:tcPr>
            <w:tcW w:w="9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77,778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в ценах Января 2000 г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учетом индексов изменения сметной стоимости за август 2016г 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915"/>
        </w:trPr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Затраты труда рабочих,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чел.-ч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 не занят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бсл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 машин</w:t>
            </w:r>
          </w:p>
        </w:tc>
      </w:tr>
      <w:tr w:rsidR="00630766" w:rsidRPr="00920AA1" w:rsidTr="00D609B8">
        <w:trPr>
          <w:trHeight w:val="285"/>
        </w:trPr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 машин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 машин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 машины</w:t>
            </w:r>
          </w:p>
        </w:tc>
      </w:tr>
      <w:tr w:rsidR="00630766" w:rsidRPr="00920AA1" w:rsidTr="00D609B8">
        <w:trPr>
          <w:trHeight w:val="357"/>
        </w:trPr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642"/>
        </w:trPr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зарплаты</w:t>
            </w:r>
          </w:p>
        </w:tc>
        <w:tc>
          <w:tcPr>
            <w:tcW w:w="9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зарплаты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 един.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&lt;Н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ет раздела&gt;</w:t>
            </w: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ТЕРр57-3-01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Разборка плинтусов деревянных и из пластмассовых материалов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0,3166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44,79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14,18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14,18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 плинтуса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44,79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0,034826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0,11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ТЕРр57-2-01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Разборка покрытий полов из линолеума и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релина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140,08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38,79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37,47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135,31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0,130143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0,47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ТЕРр57-2-05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Разборка покрытий полов из древесностружечных плит в один слой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197,61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54,72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53,19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0,346125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1,25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ТЕРр57-1-03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Разборка оснований покрытия полов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простильных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полов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207,19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57,37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57,37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17,44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4,83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207,19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1,293123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4,67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ТЕРр57-1-02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Разборка оснований покрытия полов лаг из досок и брусков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91,12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91,12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0,19383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0,7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ТЕР11-01-011-01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1 823,32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504,88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182,68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21,36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54,52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D609B8" w:rsidRPr="00920AA1" w:rsidTr="00D609B8">
        <w:trPr>
          <w:trHeight w:val="114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ЗП=478,07*1,2*1,15; ЭММ=51,42*1,2*1,25; ЗПм=24,97*1,2*1,25; ТЗТ=39,51*1,2*1,15; ТЗТм=1,27*1,2*1,25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стяжки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659,73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37,45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D609B8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ТЕР11-01-011-02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1 743,6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80,46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482,8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22,28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D609B8" w:rsidRPr="00920AA1" w:rsidTr="00D609B8">
        <w:trPr>
          <w:trHeight w:val="114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ЗП=6,05*1,2*1,15*6; ЭММ=8,94*1,2*1,25*6; ЗПм=4,13*1,2*1,25*6; Мат=268,84*6; ТЗТ=0,5*1,2*1,15*6; ТЗТм=0,21*1,2*1,25*6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стяжки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ТЕР06-01-015-10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Армирование подстилающих слоев и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592,39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62,68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D609B8" w:rsidRPr="00920AA1" w:rsidTr="00D609B8">
        <w:trPr>
          <w:trHeight w:val="1422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81-35.2004.п.4.7; МДС 81-35.2004.Пр.1.т.3.1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ЗП=170,51*1,15*1,2; ЭММ=41,78*1,25*1,2; ЗПм=3,15*1,25*1,2; ТЗТ=12,64*1,15*1,2; ТЗТм=0,16*1,25*1,2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235,31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[101-6040]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20,44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592,76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1410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ТЕР11-01-027-06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покрытий 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одноцветных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0,2769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10 598,32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2 934,67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609,66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73,35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45,77</w:t>
            </w:r>
          </w:p>
        </w:tc>
      </w:tr>
      <w:tr w:rsidR="00D609B8" w:rsidRPr="00920AA1" w:rsidTr="00D609B8">
        <w:trPr>
          <w:trHeight w:val="114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ЗП=1595,47*1,2*1,15; ЭММ=176,6*1,2*1,25; ЗПм=73,34*1,2*1,25; ТЗТ=119,78*1,2*1,15; ТЗТм=4,22*1,2*1,25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2 201,74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110,01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[101-0287]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-28,2438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69,75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-102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-1 970,01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567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1137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[101-5553]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Плитки керамические для полов гладкие глазурованные декорированные методом набрызгивания толщиной 8 мм, размером 300х300 мм, цвет "Беж"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28,2438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106,31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3 002,6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Потолок</w:t>
            </w: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ТЕР15-01-047-16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потолков реечных алюминиевых (применительно из пластиковых панелей)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0,2652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37 277,83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246,06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9 886,08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567,89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65,26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149,53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39,66</w:t>
            </w:r>
          </w:p>
        </w:tc>
      </w:tr>
      <w:tr w:rsidR="00D609B8" w:rsidRPr="00920AA1" w:rsidTr="00D609B8">
        <w:trPr>
          <w:trHeight w:val="1155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ЗП=1551,72*1,2*1,15; ЭММ=164,04*1,2*1,25; ЗПм=4,92*1,2*1,25; ТЗТ=108,36*1,2*1,15; ТЗТм=0,25*1,2*1,25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2 141,37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[206-1336]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Рейка алюминиевая потолочная 100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-278,46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30,52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-1 050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-8 498,6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[101-3434]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Панели декоративные пластиковые "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Кронапласт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", размером 2700х250х10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27,84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74,55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2 075,47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[206-1338]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Уголок декоративный (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279,36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ТЕРр55-5-01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Разборка кирпичных перегородок на отдельные кирпичи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2 543,62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709,43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440,05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317,31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122,73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24,43</w:t>
            </w:r>
          </w:p>
        </w:tc>
      </w:tr>
      <w:tr w:rsidR="00D609B8" w:rsidRPr="00920AA1" w:rsidTr="00D609B8">
        <w:trPr>
          <w:trHeight w:val="882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перегородок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1 834,19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98,45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17,03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509-9899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 и масса возвратных материалов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3,3562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19,4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1410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ТЕР10-05-008-03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Облицовка стен по системе "КНАУФ" по одинарному металлическому каркасу из потолочного профиля гипсокартонными листами (С 623) одним слоем с дверным проемом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8 715,43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39,29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6 885,19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1 220,39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31,04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111,78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88,31</w:t>
            </w:r>
          </w:p>
        </w:tc>
      </w:tr>
      <w:tr w:rsidR="00D609B8" w:rsidRPr="00920AA1" w:rsidTr="00D609B8">
        <w:trPr>
          <w:trHeight w:val="1155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ЗП=1119,42*1,2*1,15; ЭММ=26,19*1,2*1,25; ЗПм=0*1,2*1,25; ТЗТ=81*1,2*1,15; ТЗТм=0*1,2*1,25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 (за вычетом проемов)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1 544,8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09B8" w:rsidRPr="00920AA1" w:rsidTr="00D609B8">
        <w:trPr>
          <w:trHeight w:val="1410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ТЕР15-01-019-05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4 765,68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60,12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3 764,89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2 433,53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47,49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220,34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174,07</w:t>
            </w:r>
          </w:p>
        </w:tc>
      </w:tr>
      <w:tr w:rsidR="00D609B8" w:rsidRPr="00920AA1" w:rsidTr="00D609B8">
        <w:trPr>
          <w:trHeight w:val="1422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81-35.2004.п.4.7; МДС 81-35.2004.Пр.1.т.3.1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ЗП=2232,19*1,15*1,2; ЭММ=40,08*1,25*1,2; ЗПм=25,53*1,25*1,2; ТЗТ=159,67*1,15*1,2; ТЗТм=1,65*1,25*1,2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3 080,42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38,29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[101-0259]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Плитки керамические глазурованные для внутренней облицовки стен гладкие с завалом цветные (однотонные)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103,28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8 159,12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567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ТЕРр62-33-02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1 129,86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65,94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3,46</w:t>
            </w:r>
          </w:p>
        </w:tc>
      </w:tr>
      <w:tr w:rsidR="00D609B8" w:rsidRPr="00920AA1" w:rsidTr="00D609B8">
        <w:trPr>
          <w:trHeight w:val="1429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878,32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[113-8028]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Эмаль ПФ-115 белая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0,845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32,16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27,18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ТЕРр56-10-01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дверных полотен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0,0504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438,99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22,13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22,13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36,28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D609B8" w:rsidRPr="00920AA1" w:rsidTr="00D609B8">
        <w:trPr>
          <w:trHeight w:val="882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дверных полотен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438,99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0,059472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1,18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ТЕРр56-9-01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2 608,35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419,1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65,68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5,38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коробок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2 189,25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58,16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10,5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1137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ТЕР10-01-047-05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блоков из ПВХ в наружных и внутренних дверных проемах в перегородках и деревянных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нерубленных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стенах площадью проема более 3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6 973,49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729,33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117,15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30,79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139,37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D609B8" w:rsidRPr="00920AA1" w:rsidTr="00D609B8">
        <w:trPr>
          <w:trHeight w:val="114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ЗП=1328,02*1,2*1,15; ЭММ=486,22*1,2*1,25; ЗПм=10,22*1,2*1,25; ТЗТ=100,99*1,2*1,15; ТЗТм=0,52*1,2*1,25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проемов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1 832,66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0766" w:rsidRPr="00920AA1" w:rsidTr="00D609B8">
        <w:trPr>
          <w:trHeight w:val="1137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[факт цена]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Блоки дверные входные пластиковые с простой коробкой,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однопольная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простой фурнитурой, без стеклопакета по типу сэндвич, площадь от 1,5-2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(14215:1,18:2,08)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5 792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5 792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ТЕР10-01-060-01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146,33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14,63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13,43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D609B8" w:rsidRPr="00920AA1" w:rsidTr="00D609B8">
        <w:trPr>
          <w:trHeight w:val="114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ЗП=97,28*1,2*1,15; ЭММ=4,23*1,2*1,25; ЗПм=0*1,2*1,25; ТЗТ=7,82*1,2*1,15; ТЗТм=0*1,2*1,25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 коробок блоков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134,25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[101-3010]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Наличники из ПВХ, шириной 70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39,65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444,08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Сантехнические работы</w:t>
            </w: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ТЕРр65-6-19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раковин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3 642,16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99,75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36,42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1,91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приборов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2 643,77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301-9400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Приборы санитарно-технические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маериал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б/у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ТЕР16-04-001-01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4 818,19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289,09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80,32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88,66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5,32</w:t>
            </w:r>
          </w:p>
        </w:tc>
      </w:tr>
      <w:tr w:rsidR="00D609B8" w:rsidRPr="00920AA1" w:rsidTr="00D609B8">
        <w:trPr>
          <w:trHeight w:val="1422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81-35.2004.п.4.7; МДС 81-35.2004.Пр.1.т.3.1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ЗП=970,02*1,15*1,2; ЭММ=3,15*1,25*1,2; ЗПм=0,39*1,25*1,2; ТЗТ=64,24*1,15*1,2; ТЗТм=0,02*1,25*1,2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1 338,62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[301-7790]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 "Элит" с нержавеющим отводом для стиральных машин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66,26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[507-4359]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полиэтиленовый канализационный диаметром 50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ТЕР16-04-001-02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7 586,26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455,18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85,01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609B8" w:rsidRPr="00920AA1" w:rsidTr="00D609B8">
        <w:trPr>
          <w:trHeight w:val="1422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81-35.2004.п.4.7; МДС 81-35.2004.Пр.1.т.3.1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ЗП=930,16*1,15*1,2; ЭММ=7,24*1,25*1,2; ЗПм=0,98*1,25*1,2; ТЗТ=61,6*1,15*1,2; ТЗТм=0,05*1,25*1,2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1 283,62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[507-4361]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Отвод полиэтиленовый канализационный диаметром 100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1137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ТЕР16-04-002-01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6 650,69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2 115,78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266,03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158,57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84,63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262,54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609B8" w:rsidRPr="00920AA1" w:rsidTr="00D609B8">
        <w:trPr>
          <w:trHeight w:val="1422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81-35.2004.п.4.7; МДС 81-35.2004.Пр.1.т.3.1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ЗП=2872,62*1,15*1,2; ЭММ=1410,52*1,25*1,2; ЗПм=263,84*1,25*1,2; ТЗТ=190,24*1,15*1,2; ТЗТм=13,42*1,25*1,2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3 964,21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395,76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15,83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[507-0622]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напорные из полиэтилена низкого давления тяжелого типа, наружным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-0,3596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53,96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-8,99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-19,4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567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[507-3286]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полипропиленовый соединительный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[507-5001]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 45 град. полипропиленовый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25,04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[507-5088]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полипропиленовая комбинированная, с наружной резьбой, разъемная диаметром 20х1/2"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126,84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[302-1490]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полипропиленовый PPRC PN20,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36,17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72,34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[507-3366]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из полипропилена PN 25/20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3,596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ТЕР17-01-008-01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нагревателей индивидуальных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водоводяных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(Машинок стиральных автомат)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28 466,78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180,06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5 693,36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345,28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36,01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120,55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24,11</w:t>
            </w:r>
          </w:p>
        </w:tc>
      </w:tr>
      <w:tr w:rsidR="00D609B8" w:rsidRPr="00920AA1" w:rsidTr="00D609B8">
        <w:trPr>
          <w:trHeight w:val="114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ЗП=1251*1,2*1,15; ЭММ=120,04*1,2*1,25; ЗПм=19,46*1,2*1,25; ТЗТ=87,36*1,2*1,15; ТЗТм=0,99*1,2*1,25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1 726,38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29,19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[301-1512]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Нагреватель индивидуальный пароводяной наружный диаметр корпуса 273 мм, длина 1,25 (со змеевиком диаметром 25х2 мм длиной 19,2 м, число витков 30), поверхность нагрева 1,6 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 б/у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2 654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-10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-5 308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111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Стиральная машинка б/у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ТЕРр65-6-10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гибких подводок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7,13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36,57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приборов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724,17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[301-1266]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Подводка гибкая армированная резиновая 1000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87,05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1137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ТЕР16-04-002-01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6 650,69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2 115,78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399,04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237,85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126,95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262,54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15,75</w:t>
            </w:r>
          </w:p>
        </w:tc>
      </w:tr>
      <w:tr w:rsidR="00D609B8" w:rsidRPr="00920AA1" w:rsidTr="00D609B8">
        <w:trPr>
          <w:trHeight w:val="1422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81-35.2004.п.4.7; МДС 81-35.2004.Пр.1.т.3.1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ЗП=2872,62*1,15*1,2; ЭММ=1410,52*1,25*1,2; ЗПм=263,84*1,25*1,2; ТЗТ=190,24*1,15*1,2; ТЗТм=13,42*1,25*1,2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 трубопровода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3 964,21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395,76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[507-0622]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напорные из полиэтилена низкого давления тяжелого типа, наружным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-0,5394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53,96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-8,99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-29,11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567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[507-3336]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из полипропилена PN 10/20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5,394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43,31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[507-3286]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полипропиленовый соединительный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[507-5001]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 45 град. полипропиленовый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25,04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[507-5088]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полипропиленовая комбинированная, с наружной резьбой, разъемная диаметром 20х1/2"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126,84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[302-1490]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полипропиленовый PPRC PN20,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36,17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72,34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ТЕР17-01-001-02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ванн купальных прямых стальных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10 686,3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161,71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1 068,63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29,88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D609B8" w:rsidRPr="00920AA1" w:rsidTr="00D609B8">
        <w:trPr>
          <w:trHeight w:val="114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81-35.2004.Пр.1.т.3.1; МДС 81-35.2004.п.4.7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ЗП=317,17*1,2*1,15; ЭММ=107,81*1,2*1,25; ЗПм=10,03*1,2*1,25; ТЗТ=21,65*1,2*1,15; ТЗТм=0,51*1,2*1,25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437,69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D609B8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ТЕР20-02-003-03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решеток жалюзийных стальных штампованных нерегулируемых (РШ), номер 150, размер 200х200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34,88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D609B8" w:rsidRPr="00920AA1" w:rsidTr="00D609B8">
        <w:trPr>
          <w:trHeight w:val="1422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81-35.2004.п.4.7; МДС 81-35.2004.Пр.1.т.3.1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ЗП=15,97*1,15*1,2; ЭММ=2,63*1,25*1,2; ЗПм=0*1,25*1,2; ТЗТ=1,17*1,15*1,2; ТЗТм=0*1,25*1,2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решетка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[301-0604]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Решетки нерегулируемые марка РШ-150, размер 200х200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-0,04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-23,64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[301-4485]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Решетка вентиляционная пластмассовая разъемная, размером 150х150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13,74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ТЕРр69-1-02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Пробивка отверстий в кирпичных стенах для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водогазопроводных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 вручную при толщине стен в 1 кирпич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1 015,74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D609B8" w:rsidRPr="00920AA1" w:rsidTr="00D609B8">
        <w:trPr>
          <w:trHeight w:val="60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отверстий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1 015,74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509-9900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0,11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Электромонтажные</w:t>
            </w: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ТЕРр67-4-01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выключателей, розеток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69,38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69,38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ТЕРр67-4-05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светильников для люминесцентных ламп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221,38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17,89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D609B8" w:rsidRPr="00920AA1" w:rsidTr="00D609B8">
        <w:trPr>
          <w:trHeight w:val="33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218,44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ТЕРм08-03-591-02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515,04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30,91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</w:tr>
      <w:tr w:rsidR="00D609B8" w:rsidRPr="00920AA1" w:rsidTr="00D609B8">
        <w:trPr>
          <w:trHeight w:val="8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81-35.2004.Пр.1.т.2.1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ЗП=388,98*1,2; ЭММ=6,27*1,2; ЗПм=0,59*1,2; ТЗТ=25,76*1,2; ТЗТм=0,03*1,2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466,78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[509-6442]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Выключатель одноклавишный для открытой проводки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влагопылезащищенный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0-4-IP44-01-6/220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33,26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ТЕРм08-03-591-11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Розетка штепсельная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трехполюсная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1 176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23,44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</w:tr>
      <w:tr w:rsidR="00D609B8" w:rsidRPr="00920AA1" w:rsidTr="00D609B8">
        <w:trPr>
          <w:trHeight w:val="8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81-35.2004.Пр.1.т.2.1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ЗП=886,82*1,2; ЭММ=19,53*1,2; ЗПм=1,57*1,2; ТЗТ=58,73*1,2; ТЗТм=0,08*1,2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1 064,18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[503-4061]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Розетка штепсельная для открытой проводки РШ-П-20-0-IP43-01-10/42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21,64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43,28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ТЕРм08-03-594-02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отдельно устанавливаемый на штырях с количеством ламп в светильнике 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1 879,28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58,58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112,76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111,36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6,68</w:t>
            </w:r>
          </w:p>
        </w:tc>
      </w:tr>
      <w:tr w:rsidR="00D609B8" w:rsidRPr="00920AA1" w:rsidTr="00D609B8">
        <w:trPr>
          <w:trHeight w:val="8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81-35.2004.Пр.1.т.2.1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ЗП=1401,28*1,2; ЭММ=48,82*1,2; ЗПм=3,93*1,2; ТЗТ=92,8*1,2; ТЗТм=0,2*1,2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1 681,54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0766" w:rsidRPr="00920AA1" w:rsidTr="00D609B8">
        <w:trPr>
          <w:trHeight w:val="1410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[509-0768]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Светильники с люминесцентными лампами для общественных помещений потолочный с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рассеивателем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цельным из оргстекла, со стартерными ПРА, тип ЛПО02-4х40/П-01 УХЛ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388,12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2 328,72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1137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ТЕРм08-02-412-01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92,78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64,95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54,01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D609B8" w:rsidRPr="00920AA1" w:rsidTr="00D609B8">
        <w:trPr>
          <w:trHeight w:val="8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81-35.2004.Пр.1.т.2.1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ЗП=64,3*1,2; ЭММ=2,44*1,2; ЗПм=0,2*1,2; ТЗТ=4,49*1,2; ТЗТм=0,01*1,2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77,16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30766" w:rsidRPr="00920AA1" w:rsidTr="00D609B8">
        <w:trPr>
          <w:trHeight w:val="1410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[501-8443]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Кабель силовой с медными жилами с поливинилхлоридной изоляцией и оболочкой, не распространяющий горение марки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ВВГнг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, напряжением 0,66 кВ, с числом жил - 3 и сечением 2,5 мм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5 189,52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363,27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ТЕРм08-10-010-01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350,16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76,91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245,11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53,84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12,77</w:t>
            </w:r>
          </w:p>
        </w:tc>
      </w:tr>
      <w:tr w:rsidR="00D609B8" w:rsidRPr="00920AA1" w:rsidTr="00D609B8">
        <w:trPr>
          <w:trHeight w:val="8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(0) МДС 81-35.2004.Пр.1.т.2.1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ЗП=212,5*1,2; ЭММ=64,09*1,2; ЗПм=0*1,2; ТЗТ=15,2*1,2; ТЗТм=0*1,2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[301-1380]</w:t>
            </w:r>
          </w:p>
        </w:tc>
        <w:tc>
          <w:tcPr>
            <w:tcW w:w="3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Трубки защитные гофрированные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70,84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101,2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1 022,93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589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[103-2600]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Клипса для крепежа </w:t>
            </w:r>
            <w:proofErr w:type="spell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гофротрубы</w:t>
            </w:r>
            <w:proofErr w:type="spell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, диаметром 20 мм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41,48</w:t>
            </w: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863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ТССЦпг01-01-01-041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 работы: Погрузка при автомобильных перевозках мусора строительного с погрузкой вручную к-7,0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374,5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2 022,3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8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1137"/>
        </w:trPr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ТССЦпг03-21-01-009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9 км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85,97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464,24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766" w:rsidRPr="00920AA1" w:rsidTr="00D609B8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766" w:rsidRPr="00920AA1" w:rsidTr="00D609B8">
        <w:trPr>
          <w:trHeight w:val="312"/>
        </w:trPr>
        <w:tc>
          <w:tcPr>
            <w:tcW w:w="990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43 491,58</w:t>
            </w:r>
          </w:p>
        </w:tc>
        <w:tc>
          <w:tcPr>
            <w:tcW w:w="10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7 227,42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761,12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522,95</w:t>
            </w:r>
          </w:p>
        </w:tc>
      </w:tr>
      <w:tr w:rsidR="00630766" w:rsidRPr="00920AA1" w:rsidTr="00D609B8">
        <w:trPr>
          <w:trHeight w:val="312"/>
        </w:trPr>
        <w:tc>
          <w:tcPr>
            <w:tcW w:w="990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151,98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8,66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Полы: линолеум (1, 2, 3, 4, 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187,44*10,54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1 976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2,85*7,8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0*4,64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1 998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Полы при ремонте (1, 2, 3, 4, 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(187,44+1,53)*10,54*0,8*0,85*0,94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1 275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(187,44+1,53)*10,54*0,68*0,8*0,9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4 249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Полы: керамическая плитка (6, 7, 10, 11)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806,21*10,54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8 497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116,99*7,29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4031,74*4,01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16 167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25 517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Полы (6, 7, 10, 11)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(806,21+51,13)*10,54*1,23*0,9*0,85*0,94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7 952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(806,21+51,13)*10,54*0,75*0,85*0,8*0,9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4 157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37 626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Полы: керамическая плитка (8, 9)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12,28*10,54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3,27*7,29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608,13*4,01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2 439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2 592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и железобетонные монолитные конструкции в промышленном строительстве (8, 9)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(12,28+0,25)*10,54*1,05*0,9*0,85*0,94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(12,28+0,25)*10,54*0,65*0,85*0,8*0,9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2 745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 (12, 13, 17)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3001,42*10,54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31 635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112,75*8,32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12272,78*3,98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48 846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81 419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 (12, 13, 17)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(3001,42+32,21)*10,54*1,05*0,9*0,85*0,94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24 301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(3001,42+32,21)*10,54*0,55*0,85*0,8*0,9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10 871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116 591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 (14)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0*8,32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279,36*3,98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1 112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1 112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 (14)</w:t>
            </w:r>
            <w:proofErr w:type="gramEnd"/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(0+0)*10,54*1,28*0,9*0,85*0,94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(0+0)*10,54*0,83*0,85*0,8*0,9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1 112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Общестроительные работы (15)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317,31*10,54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3 344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122,73*6,26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0*5,5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4 112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 при ремонте (15)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(317,31+17,03)*10,54*0,89*0,85*0,94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2 502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(317,31+17,03)*10,54*0,65*0,8*0,9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1 656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8 270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Облицовка стен по системе "КНАУФ" гипсокартонными листами (16)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1220,39*10,54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12 863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31,04*4,07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5633,76*3,28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18 479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31 468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Деревянные конструкции (16)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(1220,39+0)*10,54*1,18*0,9*0,85*0,94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10 933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(1220,39+0)*10,54*0,63*0,85*0,8*0,9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5 017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47 418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 (18, 19)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46,11*10,54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0,06*8,32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40,33*3,98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Малярные работы при ремонте (18, 19)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(46,11+0)*10,54*0,8*0,85*0,94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(46,11+0)*10,54*0,5*0,8*0,9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1 133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Окна, двери из ПВХ профиля (20)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22,13*10,54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0*6,91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0*2,08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 при ремонте (20)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(22,13+0)*10,54*0,82*0,85*0,94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(22,13+0)*10,54*0,62*0,8*0,9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Общестроительные работы (21)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65,68*10,54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12,57*6,26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0*5,5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 при ремонте (21)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(65,68+1,74)*10,54*0,82*0,85*0,94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(65,68+1,74)*10,54*0,62*0,8*0,9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1 560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Окна, двери из ПВХ профиля (22, 23, 24, 25)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44,22*10,54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12,89*6,91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6310,76*2,08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13 126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13 681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(22, 23, 24, 25)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(44,22+0,26)*10,54*1,18*0,9*0,85*0,94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(44,22+0,26)*10,54*0,63*0,85*0,8*0,9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14 262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Санитарно-технические работы внутренние: канализация (26)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26,44*10,54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1*7,43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8,99*3,77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санитарно-технические работы при ремонте: смена труб и другие виды ремонтных работ (26)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(26,44+0,14)*10,54*1,03*0,85*0,94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(26,44+0,14)*10,54*0,6*0,8*0,9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Санитарно-технические работы внутренние: канализация (27, 28, 29, 30, 31, 48)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201,11*10,54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2 120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17,1*7,43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1669,83*3,77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6 295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8 542</w:t>
            </w:r>
          </w:p>
        </w:tc>
      </w:tr>
      <w:tr w:rsidR="00920AA1" w:rsidRPr="00920AA1" w:rsidTr="009B0410">
        <w:trPr>
          <w:trHeight w:val="585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 (27, 28, 29, 30, 31, 48)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(201,11+1,64)*10,54*1,28*0,9*0,85*0,94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1 966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(201,11+1,64)*10,54*0,83*0,85*0,8*0,9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1 090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11 598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Санитарно-технические работы внутренние: горячее водоснабжение (32, 33, 34, 35, 36, 37, 41)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158,57*10,54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1 671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84,63*5,77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410,09*2,45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1 005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3 164</w:t>
            </w:r>
          </w:p>
        </w:tc>
      </w:tr>
      <w:tr w:rsidR="00920AA1" w:rsidRPr="00920AA1" w:rsidTr="009B0410">
        <w:trPr>
          <w:trHeight w:val="585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 (32, 33, 34, 35, 36, 37, 41)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(158,57+15,83)*10,54*1,28*0,9*0,85*0,94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1 691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(158,57+15,83)*10,54*0,83*0,85*0,8*0,9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5 792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Санитарно-технические работы внутренние: холодное водоснабжение (38, 39, 42, 43, 44, 45, 46, 47)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583,13*10,54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6 146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162,96*5,75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282,22*3,91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1 103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8 186</w:t>
            </w:r>
          </w:p>
        </w:tc>
      </w:tr>
      <w:tr w:rsidR="00920AA1" w:rsidRPr="00920AA1" w:rsidTr="009B0410">
        <w:trPr>
          <w:trHeight w:val="585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 (38, 39, 42, 43, 44, 45, 46, 47)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(583,13+29,59)*10,54*1,28*0,9*0,85*0,94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5 941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(583,13+29,59)*10,54*0,83*0,85*0,8*0,9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3 294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17 421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Санитарно-технические работы внутренние: горячее водоснабжение (40)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36,21*10,54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0,36*5,77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0*2,45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санитарно-технические работы при ремонте: смена труб и другие виды ремонтных работ (40)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(36,21+0,05)*10,54*1,03*0,85*0,94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(36,21+0,05)*10,54*0,6*0,8*0,9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Санитарно-технические работы внутренние: вентиляция (49, 50)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110,2*10,54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1 162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19,75*6,36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89,51*2,48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1 510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 (49, 50)</w:t>
            </w:r>
            <w:proofErr w:type="gramEnd"/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(110,2+0)*10,54*1,28*0,9*0,85*0,94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1 069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(110,2+0)*10,54*0,83*0,85*0,8*0,9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3 171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Общестроительные работы (51)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10,16*10,54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0*6,26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0*5,5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ремонтно-строительные работы (51)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(10,16+0)*10,54*0,78*0,85*0,94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(10,16+0)*10,54*0,5*0,8*0,9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Внутреннее электроосвещение, электросиловое оборудование (52, 53)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14,39*10,54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0,15*6,39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0*3,54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Электромонтажные работы при ремонте (52, 53)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(14,39+0,08)*10,54*0,85*0,85*0,94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(14,39+0,08)*10,54*0,65*0,8*0,9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Внутреннее электроосвещение, электросиловое оборудование (54, 55, 56, 57, 58, 59, 60, 61, 62, 63, 64, 65)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364,02*10,54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3 837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60,02*6,39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3865,53*3,54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13 684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17 905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Электромонтажные работы на других объектах (54, 55, 56, 57, 58, 59, 60, 61, 62, 63, 64, 65)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(364,02+0,5)*10,54*0,95*0,85*0,94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2 920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(364,02+0,5)*10,54*0,65*0,8*0,9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1 806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22 631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298 143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298 143</w:t>
            </w:r>
          </w:p>
        </w:tc>
      </w:tr>
      <w:tr w:rsidR="00630766" w:rsidRPr="00920AA1" w:rsidTr="00D609B8">
        <w:trPr>
          <w:trHeight w:val="585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НДС на материалы и машины/механизмы без учета зарплаты машинистов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(4971-1601+122673)*0,18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22 688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акладные расходы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62695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62 695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метная прибыль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31627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31 627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НДС от накладных расходов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62695*0,18*0,1712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1 932</w:t>
            </w:r>
          </w:p>
        </w:tc>
      </w:tr>
      <w:tr w:rsidR="00630766" w:rsidRPr="00920AA1" w:rsidTr="00D609B8">
        <w:trPr>
          <w:trHeight w:val="312"/>
        </w:trPr>
        <w:tc>
          <w:tcPr>
            <w:tcW w:w="7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НДС от сметной прибыли</w:t>
            </w:r>
          </w:p>
        </w:tc>
        <w:tc>
          <w:tcPr>
            <w:tcW w:w="3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31627*0,18*0,15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перевозке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погрузке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2 022</w:t>
            </w:r>
          </w:p>
        </w:tc>
      </w:tr>
      <w:tr w:rsidR="00920AA1" w:rsidRPr="00920AA1" w:rsidTr="00D609B8">
        <w:trPr>
          <w:trHeight w:val="312"/>
        </w:trPr>
        <w:tc>
          <w:tcPr>
            <w:tcW w:w="11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326 103</w:t>
            </w: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12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8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9B8" w:rsidRPr="00920AA1" w:rsidTr="00D609B8">
        <w:trPr>
          <w:trHeight w:val="312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8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A1" w:rsidRPr="00920AA1" w:rsidTr="009B0410">
        <w:trPr>
          <w:trHeight w:val="312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A1" w:rsidRPr="00920AA1" w:rsidRDefault="00920AA1" w:rsidP="0092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1895" w:rsidRDefault="00661895"/>
    <w:sectPr w:rsidR="00661895" w:rsidSect="0063076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AA1"/>
    <w:rsid w:val="00416803"/>
    <w:rsid w:val="00630766"/>
    <w:rsid w:val="00661895"/>
    <w:rsid w:val="006F3BBB"/>
    <w:rsid w:val="008F7A51"/>
    <w:rsid w:val="00920AA1"/>
    <w:rsid w:val="0092636F"/>
    <w:rsid w:val="009B0410"/>
    <w:rsid w:val="00B16E10"/>
    <w:rsid w:val="00C47E35"/>
    <w:rsid w:val="00D6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A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AA1"/>
    <w:rPr>
      <w:color w:val="800080"/>
      <w:u w:val="single"/>
    </w:rPr>
  </w:style>
  <w:style w:type="paragraph" w:customStyle="1" w:styleId="xl58">
    <w:name w:val="xl58"/>
    <w:basedOn w:val="a"/>
    <w:rsid w:val="00920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20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20A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2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20A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20AA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20AA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20A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20A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20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20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9">
    <w:name w:val="xl99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1">
    <w:name w:val="xl101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">
    <w:name w:val="xl104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20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2">
    <w:name w:val="xl112"/>
    <w:basedOn w:val="a"/>
    <w:rsid w:val="00920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4858</Words>
  <Characters>27695</Characters>
  <Application>Microsoft Office Word</Application>
  <DocSecurity>0</DocSecurity>
  <Lines>230</Lines>
  <Paragraphs>64</Paragraphs>
  <ScaleCrop>false</ScaleCrop>
  <Company/>
  <LinksUpToDate>false</LinksUpToDate>
  <CharactersWithSpaces>32489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2016-10-19T11:43:00Z</dcterms:created>
  <dcterms:modified xsi:type="dcterms:W3CDTF">2016-10-19T11:53:00Z</dcterms:modified>
</cp:coreProperties>
</file>